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校外人员和车辆出入校园审批表</w:t>
      </w: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申报日期：        年  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"/>
        <w:gridCol w:w="1985"/>
        <w:gridCol w:w="1701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申请人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企业不填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所在部门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企业不填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来客姓名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车牌号码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自何地来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来校时间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随行人员</w:t>
            </w:r>
          </w:p>
        </w:tc>
        <w:tc>
          <w:tcPr>
            <w:tcW w:w="6571" w:type="dxa"/>
            <w:gridSpan w:val="3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8522" w:type="dxa"/>
            <w:gridSpan w:val="5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来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校事由：</w:t>
            </w: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部门审批意见</w:t>
            </w:r>
          </w:p>
        </w:tc>
        <w:tc>
          <w:tcPr>
            <w:tcW w:w="7421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盖章（签字）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保卫处审批意见</w:t>
            </w:r>
          </w:p>
        </w:tc>
        <w:tc>
          <w:tcPr>
            <w:tcW w:w="7421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盖章（签字）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注</w:t>
            </w:r>
          </w:p>
        </w:tc>
        <w:tc>
          <w:tcPr>
            <w:tcW w:w="7421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2A8"/>
    <w:rsid w:val="00033247"/>
    <w:rsid w:val="002879EA"/>
    <w:rsid w:val="0029707B"/>
    <w:rsid w:val="00A7171F"/>
    <w:rsid w:val="00C353E3"/>
    <w:rsid w:val="00CF6D18"/>
    <w:rsid w:val="00F242A8"/>
    <w:rsid w:val="5390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0B5367-156D-4E21-A213-20B8A27F79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0</TotalTime>
  <ScaleCrop>false</ScaleCrop>
  <LinksUpToDate>false</LinksUpToDate>
  <CharactersWithSpaces>170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2020-05-28T01:10:00Z</dcterms:created>
  <dc:creator>Administrator</dc:creator>
  <cp:lastModifiedBy>ゞ始于初见✔</cp:lastModifiedBy>
  <cp:lastPrinted>2020-05-28T01:41:00Z</cp:lastPrinted>
  <dcterms:modified xsi:type="dcterms:W3CDTF">2021-03-16T02:25:39Z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