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953B" w14:textId="77777777" w:rsidR="00613A12" w:rsidRPr="000E5EBA" w:rsidRDefault="00613A12" w:rsidP="00613A12">
      <w:pPr>
        <w:pStyle w:val="2"/>
        <w:spacing w:beforeAutospacing="0" w:afterAutospacing="0" w:line="560" w:lineRule="exact"/>
        <w:jc w:val="center"/>
        <w:rPr>
          <w:rStyle w:val="a8"/>
          <w:rFonts w:cs="宋体" w:hint="default"/>
          <w:b/>
          <w:color w:val="000000" w:themeColor="text1"/>
          <w:spacing w:val="5"/>
          <w:shd w:val="clear" w:color="auto" w:fill="FFFFFF"/>
        </w:rPr>
      </w:pPr>
      <w:r w:rsidRPr="000E5EBA">
        <w:rPr>
          <w:rStyle w:val="a8"/>
          <w:rFonts w:cs="宋体"/>
          <w:color w:val="000000" w:themeColor="text1"/>
          <w:spacing w:val="5"/>
          <w:shd w:val="clear" w:color="auto" w:fill="FFFFFF"/>
        </w:rPr>
        <w:t>黄河交通学院</w:t>
      </w:r>
    </w:p>
    <w:p w14:paraId="764ACF1F" w14:textId="77777777" w:rsidR="00613A12" w:rsidRPr="000E5EBA" w:rsidRDefault="00613A12" w:rsidP="00613A12">
      <w:pPr>
        <w:pStyle w:val="2"/>
        <w:spacing w:beforeAutospacing="0" w:afterAutospacing="0" w:line="560" w:lineRule="exact"/>
        <w:jc w:val="center"/>
        <w:rPr>
          <w:rStyle w:val="a8"/>
          <w:rFonts w:cs="宋体" w:hint="default"/>
          <w:b/>
          <w:color w:val="000000" w:themeColor="text1"/>
          <w:spacing w:val="5"/>
          <w:shd w:val="clear" w:color="auto" w:fill="FFFFFF"/>
        </w:rPr>
      </w:pPr>
      <w:r w:rsidRPr="000E5EBA">
        <w:rPr>
          <w:rStyle w:val="a8"/>
          <w:rFonts w:cs="宋体"/>
          <w:color w:val="000000" w:themeColor="text1"/>
          <w:spacing w:val="5"/>
          <w:shd w:val="clear" w:color="auto" w:fill="FFFFFF"/>
        </w:rPr>
        <w:t>202</w:t>
      </w:r>
      <w:r w:rsidRPr="000E5EBA">
        <w:rPr>
          <w:rStyle w:val="a8"/>
          <w:rFonts w:cs="宋体" w:hint="default"/>
          <w:color w:val="000000" w:themeColor="text1"/>
          <w:spacing w:val="5"/>
          <w:shd w:val="clear" w:color="auto" w:fill="FFFFFF"/>
        </w:rPr>
        <w:t>1</w:t>
      </w:r>
      <w:r w:rsidRPr="000E5EBA">
        <w:rPr>
          <w:rStyle w:val="a8"/>
          <w:rFonts w:cs="宋体"/>
          <w:color w:val="000000" w:themeColor="text1"/>
          <w:spacing w:val="5"/>
          <w:shd w:val="clear" w:color="auto" w:fill="FFFFFF"/>
        </w:rPr>
        <w:t>届毕业生</w:t>
      </w:r>
      <w:proofErr w:type="gramStart"/>
      <w:r w:rsidRPr="000E5EBA">
        <w:rPr>
          <w:rStyle w:val="a8"/>
          <w:rFonts w:cs="宋体"/>
          <w:color w:val="000000" w:themeColor="text1"/>
          <w:spacing w:val="5"/>
          <w:shd w:val="clear" w:color="auto" w:fill="FFFFFF"/>
        </w:rPr>
        <w:t>网络双选会</w:t>
      </w:r>
      <w:proofErr w:type="gramEnd"/>
      <w:r w:rsidRPr="000E5EBA">
        <w:rPr>
          <w:rStyle w:val="a8"/>
          <w:rFonts w:cs="宋体"/>
          <w:color w:val="000000" w:themeColor="text1"/>
          <w:spacing w:val="5"/>
          <w:shd w:val="clear" w:color="auto" w:fill="FFFFFF"/>
        </w:rPr>
        <w:t>邀请函</w:t>
      </w:r>
    </w:p>
    <w:p w14:paraId="2EF8DE89" w14:textId="77777777" w:rsidR="00613A12" w:rsidRPr="000E5EBA" w:rsidRDefault="00613A12" w:rsidP="00613A12">
      <w:pPr>
        <w:rPr>
          <w:color w:val="000000" w:themeColor="text1"/>
        </w:rPr>
      </w:pPr>
    </w:p>
    <w:p w14:paraId="1C7DF46E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Calibri" w:eastAsia="仿宋" w:hAnsi="Calibri" w:cs="Calibri"/>
          <w:color w:val="000000" w:themeColor="text1"/>
        </w:rPr>
        <w:t> </w:t>
      </w:r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尊敬的用人单位：</w:t>
      </w:r>
    </w:p>
    <w:p w14:paraId="2716DE74" w14:textId="77777777" w:rsidR="00613A12" w:rsidRPr="000E5EBA" w:rsidRDefault="00613A12" w:rsidP="00613A12">
      <w:pPr>
        <w:spacing w:line="560" w:lineRule="exact"/>
        <w:ind w:firstLineChars="200" w:firstLine="580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首先真诚感谢贵单位长期以来对我校就业工作的关心和大力支持！</w:t>
      </w:r>
    </w:p>
    <w:p w14:paraId="3360CE59" w14:textId="77777777" w:rsidR="00613A12" w:rsidRPr="000E5EBA" w:rsidRDefault="00613A12" w:rsidP="00613A12">
      <w:pPr>
        <w:spacing w:line="560" w:lineRule="exact"/>
        <w:ind w:firstLineChars="200" w:firstLine="580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为贯彻教育部、省厅关于2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021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年就业工作会议要求，按照河南省教育厅教学【2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021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】6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4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号《河南省转发教育部关于做好2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021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届高校毕业生就业创业工作的通知》文件精神，结合学校疫情防控期间就业工作安排，落实“就业服务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不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打烊，网上招聘不停歇”的工作要求，我校联合【工作啦】智慧化精准就业平台，特举办202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届毕业生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网络双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选会，搭建用人单位和毕业生之间的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网络双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选平台，助力用人单位招聘和毕业生求职需求，诚挚邀请您来参加！具体事宜安排如下： </w:t>
      </w:r>
    </w:p>
    <w:p w14:paraId="23D90DBE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2"/>
        <w:jc w:val="both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一、</w:t>
      </w:r>
      <w:proofErr w:type="gramStart"/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网络双选会</w:t>
      </w:r>
      <w:proofErr w:type="gramEnd"/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报名时间：</w:t>
      </w:r>
    </w:p>
    <w:p w14:paraId="58F0EA98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202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年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3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月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2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日－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3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月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20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日</w:t>
      </w:r>
    </w:p>
    <w:p w14:paraId="2D64A861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2"/>
        <w:jc w:val="both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二、</w:t>
      </w:r>
      <w:proofErr w:type="gramStart"/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网络双选会</w:t>
      </w:r>
      <w:proofErr w:type="gramEnd"/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召开时间：</w:t>
      </w:r>
    </w:p>
    <w:p w14:paraId="099C5EF1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202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年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3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月21日－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4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月30日</w:t>
      </w:r>
    </w:p>
    <w:p w14:paraId="4EF304E3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2"/>
        <w:jc w:val="both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三、</w:t>
      </w:r>
      <w:proofErr w:type="gramStart"/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网络双选会</w:t>
      </w:r>
      <w:proofErr w:type="gramEnd"/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报名须知：</w:t>
      </w:r>
    </w:p>
    <w:p w14:paraId="5C0F614A" w14:textId="4EB1CA6A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1</w:t>
      </w:r>
      <w:r w:rsidR="00D560F5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.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用人单位需提供相关电子材料</w:t>
      </w:r>
    </w:p>
    <w:p w14:paraId="55143224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电子材料内容：三证合一社会统一信用代码、营业执照加盖红章照片、招聘人手持身份证照片、单位招聘信息（包括单位简介、岗位需求、招聘专业、人数、薪金待遇、工作地点、联系方式及用人单位发布信息的时效性等内容）。</w:t>
      </w:r>
    </w:p>
    <w:p w14:paraId="02D47C41" w14:textId="79AD93B1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2</w:t>
      </w:r>
      <w:r w:rsidR="00D560F5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.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网络双选会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采用网上报名方式</w:t>
      </w:r>
    </w:p>
    <w:p w14:paraId="2CAF6FAE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60"/>
        <w:jc w:val="both"/>
        <w:rPr>
          <w:rFonts w:ascii="宋体" w:eastAsia="宋体" w:hAnsi="宋体" w:cs="宋体"/>
          <w:color w:val="000000" w:themeColor="text1"/>
          <w:kern w:val="2"/>
          <w:sz w:val="21"/>
          <w:szCs w:val="21"/>
        </w:rPr>
      </w:pPr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登录黄河交通学院就业信息网</w:t>
      </w:r>
      <w:hyperlink r:id="rId6" w:history="1">
        <w:r w:rsidRPr="000E5EBA">
          <w:rPr>
            <w:rStyle w:val="a9"/>
            <w:rFonts w:ascii="宋体" w:eastAsia="宋体" w:hAnsi="宋体" w:cs="宋体" w:hint="eastAsia"/>
            <w:color w:val="000000" w:themeColor="text1"/>
          </w:rPr>
          <w:t>http://jy.zjtu.edu.cn/</w:t>
        </w:r>
      </w:hyperlink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点击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【用人单位登录｜注册】</w:t>
      </w:r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，根据提示提交认证审核申请（此前已完成注册并通过校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招认证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的用人单位可免去该步骤），上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传相关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电子资质资料并进行报名，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我校将在两个工作日内完成资质审核。</w:t>
      </w:r>
    </w:p>
    <w:p w14:paraId="615C242D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我校最终审核结果请各用人单位及时登录黄河交通学院就业信息网-【用人单位登录】-【我的双选会】查看，通过审核的用人单位，即视为加入本场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网络双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选会。</w:t>
      </w:r>
    </w:p>
    <w:p w14:paraId="26E4CB82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60"/>
        <w:jc w:val="both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我校毕业生可通过就业信息网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网络双选会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页面和</w:t>
      </w:r>
      <w:proofErr w:type="gramStart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“工作啦”微信小</w:t>
      </w:r>
      <w:proofErr w:type="gramEnd"/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>程序等多种途径进入网络会场，直接查看用人单位介绍和职位详情，有意者直接投递电子简历，</w:t>
      </w:r>
      <w:r w:rsidRPr="000E5EBA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请通过审核的用人单位，安排专人查看学生简历并及时回复学生。</w:t>
      </w:r>
    </w:p>
    <w:p w14:paraId="3260090D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就业指导中心联系人：邓老师 13838097460</w:t>
      </w:r>
    </w:p>
    <w:p w14:paraId="294814DC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平台使用技术支持：尤老师 15981819071</w:t>
      </w:r>
    </w:p>
    <w:p w14:paraId="4D550D4B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电子邮箱：jtxyjyb@163.com</w:t>
      </w:r>
    </w:p>
    <w:p w14:paraId="52EBDA20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通信地址：河南省焦作市武陟县迎宾大道333号</w:t>
      </w:r>
      <w:r w:rsidRPr="000E5EBA"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</w:p>
    <w:p w14:paraId="3D1BDC56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firstLineChars="200" w:firstLine="580"/>
        <w:jc w:val="both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 xml:space="preserve">学校就业信息网： </w:t>
      </w:r>
      <w:hyperlink r:id="rId7" w:history="1">
        <w:r w:rsidRPr="000E5EBA">
          <w:rPr>
            <w:rStyle w:val="a9"/>
            <w:rFonts w:ascii="宋体" w:eastAsia="宋体" w:hAnsi="宋体" w:cs="宋体" w:hint="eastAsia"/>
            <w:color w:val="000000" w:themeColor="text1"/>
          </w:rPr>
          <w:t>http://jy.zjtu.edu.cn/</w:t>
        </w:r>
      </w:hyperlink>
    </w:p>
    <w:p w14:paraId="70E0997E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left="420"/>
        <w:jc w:val="right"/>
        <w:rPr>
          <w:rStyle w:val="a8"/>
          <w:rFonts w:ascii="宋体" w:eastAsia="宋体" w:hAnsi="宋体" w:cs="宋体"/>
          <w:b w:val="0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Style w:val="a8"/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             </w:t>
      </w:r>
    </w:p>
    <w:p w14:paraId="736D7733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jc w:val="both"/>
        <w:rPr>
          <w:rStyle w:val="a8"/>
          <w:rFonts w:ascii="宋体" w:eastAsia="宋体" w:hAnsi="宋体" w:cs="宋体"/>
          <w:b w:val="0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Style w:val="a8"/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</w:p>
    <w:p w14:paraId="4982C641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left="420"/>
        <w:jc w:val="right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Style w:val="a8"/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 xml:space="preserve">                                       就业指导中心                              </w:t>
      </w:r>
    </w:p>
    <w:p w14:paraId="38FC86A7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ind w:left="420"/>
        <w:jc w:val="center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 xml:space="preserve">                                      202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1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年</w:t>
      </w:r>
      <w:r w:rsidRPr="000E5EBA"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  <w:t>3</w:t>
      </w: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t>月1日</w:t>
      </w:r>
    </w:p>
    <w:p w14:paraId="4AC682BE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</w:p>
    <w:p w14:paraId="3C929734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</w:p>
    <w:p w14:paraId="5EBF7A1C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</w:p>
    <w:p w14:paraId="4060DFE6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</w:p>
    <w:p w14:paraId="5F7A5331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宋体" w:eastAsia="宋体" w:hAnsi="宋体" w:cs="宋体"/>
          <w:color w:val="000000" w:themeColor="text1"/>
          <w:spacing w:val="5"/>
          <w:sz w:val="28"/>
          <w:szCs w:val="28"/>
          <w:shd w:val="clear" w:color="auto" w:fill="FFFFFF"/>
        </w:rPr>
      </w:pPr>
      <w:r w:rsidRPr="000E5EBA"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:shd w:val="clear" w:color="auto" w:fill="FFFFFF"/>
        </w:rPr>
        <w:lastRenderedPageBreak/>
        <w:t>附件：</w:t>
      </w:r>
    </w:p>
    <w:p w14:paraId="72D67A6E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0E5EBA">
        <w:rPr>
          <w:rFonts w:ascii="黑体" w:eastAsia="黑体" w:hAnsi="黑体" w:hint="eastAsia"/>
          <w:color w:val="000000" w:themeColor="text1"/>
          <w:sz w:val="32"/>
          <w:szCs w:val="32"/>
        </w:rPr>
        <w:t>黄河交通学院202</w:t>
      </w:r>
      <w:r w:rsidRPr="000E5EBA">
        <w:rPr>
          <w:rFonts w:ascii="黑体" w:eastAsia="黑体" w:hAnsi="黑体"/>
          <w:color w:val="000000" w:themeColor="text1"/>
          <w:sz w:val="32"/>
          <w:szCs w:val="32"/>
        </w:rPr>
        <w:t>1</w:t>
      </w:r>
      <w:r w:rsidRPr="000E5EBA">
        <w:rPr>
          <w:rFonts w:ascii="黑体" w:eastAsia="黑体" w:hAnsi="黑体" w:hint="eastAsia"/>
          <w:color w:val="000000" w:themeColor="text1"/>
          <w:sz w:val="32"/>
          <w:szCs w:val="32"/>
        </w:rPr>
        <w:t>届本专科毕业生专业一览表</w:t>
      </w:r>
    </w:p>
    <w:tbl>
      <w:tblPr>
        <w:tblW w:w="873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463"/>
        <w:gridCol w:w="629"/>
        <w:gridCol w:w="584"/>
        <w:gridCol w:w="704"/>
        <w:gridCol w:w="2417"/>
        <w:gridCol w:w="644"/>
        <w:gridCol w:w="629"/>
      </w:tblGrid>
      <w:tr w:rsidR="000E5EBA" w:rsidRPr="000E5EBA" w14:paraId="69F6624D" w14:textId="77777777" w:rsidTr="00722F5E">
        <w:trPr>
          <w:trHeight w:val="594"/>
        </w:trPr>
        <w:tc>
          <w:tcPr>
            <w:tcW w:w="660" w:type="dxa"/>
            <w:vAlign w:val="center"/>
          </w:tcPr>
          <w:p w14:paraId="2923C2ED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二级学院</w:t>
            </w:r>
          </w:p>
        </w:tc>
        <w:tc>
          <w:tcPr>
            <w:tcW w:w="2463" w:type="dxa"/>
            <w:vAlign w:val="center"/>
          </w:tcPr>
          <w:p w14:paraId="5BF9C667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专业</w:t>
            </w:r>
          </w:p>
        </w:tc>
        <w:tc>
          <w:tcPr>
            <w:tcW w:w="629" w:type="dxa"/>
            <w:vAlign w:val="center"/>
          </w:tcPr>
          <w:p w14:paraId="183D4220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学历层次</w:t>
            </w:r>
          </w:p>
        </w:tc>
        <w:tc>
          <w:tcPr>
            <w:tcW w:w="584" w:type="dxa"/>
            <w:vAlign w:val="center"/>
          </w:tcPr>
          <w:p w14:paraId="011E7DE6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704" w:type="dxa"/>
            <w:vAlign w:val="center"/>
          </w:tcPr>
          <w:p w14:paraId="09D0A3D8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二级学院</w:t>
            </w:r>
          </w:p>
        </w:tc>
        <w:tc>
          <w:tcPr>
            <w:tcW w:w="2417" w:type="dxa"/>
            <w:vAlign w:val="center"/>
          </w:tcPr>
          <w:p w14:paraId="242A4D4B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专业</w:t>
            </w:r>
          </w:p>
        </w:tc>
        <w:tc>
          <w:tcPr>
            <w:tcW w:w="644" w:type="dxa"/>
            <w:vAlign w:val="center"/>
          </w:tcPr>
          <w:p w14:paraId="05E40197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学历层次</w:t>
            </w:r>
          </w:p>
        </w:tc>
        <w:tc>
          <w:tcPr>
            <w:tcW w:w="629" w:type="dxa"/>
            <w:vAlign w:val="center"/>
          </w:tcPr>
          <w:p w14:paraId="171DB6B1" w14:textId="77777777" w:rsidR="00613A12" w:rsidRPr="000E5EBA" w:rsidRDefault="00613A12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人数</w:t>
            </w:r>
          </w:p>
        </w:tc>
      </w:tr>
      <w:tr w:rsidR="000E5EBA" w:rsidRPr="000E5EBA" w14:paraId="6CFEC7F8" w14:textId="77777777" w:rsidTr="00722F5E">
        <w:trPr>
          <w:trHeight w:val="533"/>
        </w:trPr>
        <w:tc>
          <w:tcPr>
            <w:tcW w:w="660" w:type="dxa"/>
            <w:vMerge w:val="restart"/>
            <w:vAlign w:val="center"/>
          </w:tcPr>
          <w:p w14:paraId="2C261CCC" w14:textId="36FE78A8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汽车工程学院</w:t>
            </w:r>
          </w:p>
        </w:tc>
        <w:tc>
          <w:tcPr>
            <w:tcW w:w="2463" w:type="dxa"/>
            <w:vAlign w:val="center"/>
          </w:tcPr>
          <w:p w14:paraId="4D2B80C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车辆工程</w:t>
            </w:r>
          </w:p>
        </w:tc>
        <w:tc>
          <w:tcPr>
            <w:tcW w:w="629" w:type="dxa"/>
            <w:vAlign w:val="center"/>
          </w:tcPr>
          <w:p w14:paraId="18F8DEE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1E8C717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4" w:type="dxa"/>
            <w:vMerge w:val="restart"/>
            <w:vAlign w:val="center"/>
          </w:tcPr>
          <w:p w14:paraId="696CB8D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  <w:p w14:paraId="0AFB603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  <w:p w14:paraId="68A5F86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  <w:p w14:paraId="4236DDD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  <w:p w14:paraId="4DE9157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  <w:p w14:paraId="01EA1F7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  <w:p w14:paraId="0CE93CB2" w14:textId="0DC62E3E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交通工程学院</w:t>
            </w:r>
          </w:p>
        </w:tc>
        <w:tc>
          <w:tcPr>
            <w:tcW w:w="2417" w:type="dxa"/>
            <w:vAlign w:val="center"/>
          </w:tcPr>
          <w:p w14:paraId="6ACA2C1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土木工程</w:t>
            </w:r>
          </w:p>
        </w:tc>
        <w:tc>
          <w:tcPr>
            <w:tcW w:w="644" w:type="dxa"/>
            <w:vAlign w:val="center"/>
          </w:tcPr>
          <w:p w14:paraId="690952E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25BD5F5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89</w:t>
            </w:r>
          </w:p>
        </w:tc>
      </w:tr>
      <w:tr w:rsidR="000E5EBA" w:rsidRPr="000E5EBA" w14:paraId="364CF98C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054A669D" w14:textId="625D792C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124F4FB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汽车服务工程</w:t>
            </w:r>
          </w:p>
        </w:tc>
        <w:tc>
          <w:tcPr>
            <w:tcW w:w="629" w:type="dxa"/>
            <w:vAlign w:val="center"/>
          </w:tcPr>
          <w:p w14:paraId="07B18ED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41C1E83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704" w:type="dxa"/>
            <w:vMerge/>
            <w:vAlign w:val="center"/>
          </w:tcPr>
          <w:p w14:paraId="4F303248" w14:textId="1EC43D34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705C22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测绘工程</w:t>
            </w:r>
          </w:p>
        </w:tc>
        <w:tc>
          <w:tcPr>
            <w:tcW w:w="644" w:type="dxa"/>
            <w:vAlign w:val="center"/>
          </w:tcPr>
          <w:p w14:paraId="02F655B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3F44325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</w:t>
            </w: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0E5EBA" w:rsidRPr="000E5EBA" w14:paraId="7A73F74A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420E3F9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37AA1B2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汽车维修工程教育</w:t>
            </w:r>
          </w:p>
        </w:tc>
        <w:tc>
          <w:tcPr>
            <w:tcW w:w="629" w:type="dxa"/>
            <w:vAlign w:val="center"/>
          </w:tcPr>
          <w:p w14:paraId="13E0BA2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2F5338B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4" w:type="dxa"/>
            <w:vMerge/>
          </w:tcPr>
          <w:p w14:paraId="26B3EC06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F725B5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道路桥梁与渡河工程</w:t>
            </w:r>
          </w:p>
        </w:tc>
        <w:tc>
          <w:tcPr>
            <w:tcW w:w="644" w:type="dxa"/>
            <w:vAlign w:val="center"/>
          </w:tcPr>
          <w:p w14:paraId="412755E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1D16457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35</w:t>
            </w:r>
          </w:p>
        </w:tc>
      </w:tr>
      <w:tr w:rsidR="000E5EBA" w:rsidRPr="000E5EBA" w14:paraId="09CB24C5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4DE2C4E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0FA87E8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交通运输</w:t>
            </w:r>
          </w:p>
        </w:tc>
        <w:tc>
          <w:tcPr>
            <w:tcW w:w="629" w:type="dxa"/>
            <w:vAlign w:val="center"/>
          </w:tcPr>
          <w:p w14:paraId="4E09D14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69ADCC3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4" w:type="dxa"/>
            <w:vMerge/>
          </w:tcPr>
          <w:p w14:paraId="4B80EBEB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BE7733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交通工程</w:t>
            </w:r>
          </w:p>
        </w:tc>
        <w:tc>
          <w:tcPr>
            <w:tcW w:w="644" w:type="dxa"/>
            <w:vAlign w:val="center"/>
          </w:tcPr>
          <w:p w14:paraId="693B941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2DAE10E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5</w:t>
            </w:r>
          </w:p>
        </w:tc>
      </w:tr>
      <w:tr w:rsidR="000E5EBA" w:rsidRPr="000E5EBA" w14:paraId="57DB8C62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514E4B8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43B4F34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能源与动力工程</w:t>
            </w:r>
          </w:p>
        </w:tc>
        <w:tc>
          <w:tcPr>
            <w:tcW w:w="629" w:type="dxa"/>
            <w:vAlign w:val="center"/>
          </w:tcPr>
          <w:p w14:paraId="0FE4E3B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5B0010C2" w14:textId="77777777" w:rsidR="000E5EBA" w:rsidRPr="000E5EBA" w:rsidRDefault="000E5EBA" w:rsidP="00722F5E">
            <w:pPr>
              <w:ind w:firstLineChars="50" w:firstLine="100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4" w:type="dxa"/>
            <w:vMerge/>
          </w:tcPr>
          <w:p w14:paraId="2C8FCE4D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3EA221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工程造价</w:t>
            </w:r>
          </w:p>
        </w:tc>
        <w:tc>
          <w:tcPr>
            <w:tcW w:w="644" w:type="dxa"/>
            <w:vAlign w:val="center"/>
          </w:tcPr>
          <w:p w14:paraId="68297B3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1A6961D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192</w:t>
            </w:r>
          </w:p>
        </w:tc>
      </w:tr>
      <w:tr w:rsidR="000E5EBA" w:rsidRPr="000E5EBA" w14:paraId="230486AE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1CA5818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1467613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vAlign w:val="center"/>
          </w:tcPr>
          <w:p w14:paraId="5D09BC9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5994FAD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704" w:type="dxa"/>
            <w:vMerge/>
          </w:tcPr>
          <w:p w14:paraId="4368125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A93DC8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工程管理</w:t>
            </w:r>
          </w:p>
        </w:tc>
        <w:tc>
          <w:tcPr>
            <w:tcW w:w="644" w:type="dxa"/>
            <w:vAlign w:val="center"/>
          </w:tcPr>
          <w:p w14:paraId="65803A3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0345ACD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0E5EBA" w:rsidRPr="000E5EBA" w14:paraId="56D73562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7FAF7B2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0A13A17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汽车营销与服务</w:t>
            </w:r>
          </w:p>
        </w:tc>
        <w:tc>
          <w:tcPr>
            <w:tcW w:w="629" w:type="dxa"/>
            <w:vAlign w:val="center"/>
          </w:tcPr>
          <w:p w14:paraId="2E27260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2EEAD0C8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64</w:t>
            </w:r>
          </w:p>
        </w:tc>
        <w:tc>
          <w:tcPr>
            <w:tcW w:w="704" w:type="dxa"/>
            <w:vMerge/>
          </w:tcPr>
          <w:p w14:paraId="0158544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4A54C6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城市轨道交通工程技术</w:t>
            </w:r>
          </w:p>
        </w:tc>
        <w:tc>
          <w:tcPr>
            <w:tcW w:w="644" w:type="dxa"/>
            <w:vAlign w:val="center"/>
          </w:tcPr>
          <w:p w14:paraId="44700E5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9E3E50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0E5EBA" w:rsidRPr="000E5EBA" w14:paraId="377BBFD3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1927CEA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272F1B7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汽车运用与维修技术</w:t>
            </w:r>
          </w:p>
        </w:tc>
        <w:tc>
          <w:tcPr>
            <w:tcW w:w="629" w:type="dxa"/>
            <w:vAlign w:val="center"/>
          </w:tcPr>
          <w:p w14:paraId="553E167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49F1032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04" w:type="dxa"/>
            <w:vMerge/>
          </w:tcPr>
          <w:p w14:paraId="3E13289E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009FE6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道路桥梁工程技术</w:t>
            </w:r>
          </w:p>
        </w:tc>
        <w:tc>
          <w:tcPr>
            <w:tcW w:w="644" w:type="dxa"/>
            <w:vAlign w:val="center"/>
          </w:tcPr>
          <w:p w14:paraId="1A70A5E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6E9A7B5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83</w:t>
            </w:r>
          </w:p>
        </w:tc>
      </w:tr>
      <w:tr w:rsidR="000E5EBA" w:rsidRPr="000E5EBA" w14:paraId="3AACA982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217AE10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0217F8E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汽车制造与装配技术</w:t>
            </w:r>
          </w:p>
        </w:tc>
        <w:tc>
          <w:tcPr>
            <w:tcW w:w="629" w:type="dxa"/>
            <w:vAlign w:val="center"/>
          </w:tcPr>
          <w:p w14:paraId="6CB384B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3DF7241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04" w:type="dxa"/>
            <w:vMerge/>
          </w:tcPr>
          <w:p w14:paraId="4D2F8AF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3F25FE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工程造价</w:t>
            </w:r>
          </w:p>
        </w:tc>
        <w:tc>
          <w:tcPr>
            <w:tcW w:w="644" w:type="dxa"/>
            <w:vAlign w:val="center"/>
          </w:tcPr>
          <w:p w14:paraId="7455C94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A188B8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80</w:t>
            </w:r>
          </w:p>
        </w:tc>
      </w:tr>
      <w:tr w:rsidR="000E5EBA" w:rsidRPr="000E5EBA" w14:paraId="4A1B351C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0CEFAB4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618BA95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汽车电子技术</w:t>
            </w:r>
          </w:p>
        </w:tc>
        <w:tc>
          <w:tcPr>
            <w:tcW w:w="629" w:type="dxa"/>
            <w:vAlign w:val="center"/>
          </w:tcPr>
          <w:p w14:paraId="45EBB4C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7E826DF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4" w:type="dxa"/>
            <w:vMerge/>
          </w:tcPr>
          <w:p w14:paraId="6CC251E2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5CC365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工程测量技术</w:t>
            </w:r>
          </w:p>
        </w:tc>
        <w:tc>
          <w:tcPr>
            <w:tcW w:w="644" w:type="dxa"/>
            <w:vAlign w:val="center"/>
          </w:tcPr>
          <w:p w14:paraId="364CE54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3F0551A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</w:t>
            </w:r>
          </w:p>
        </w:tc>
      </w:tr>
      <w:tr w:rsidR="000E5EBA" w:rsidRPr="000E5EBA" w14:paraId="59F73ECB" w14:textId="77777777" w:rsidTr="00722F5E">
        <w:trPr>
          <w:trHeight w:val="599"/>
        </w:trPr>
        <w:tc>
          <w:tcPr>
            <w:tcW w:w="660" w:type="dxa"/>
            <w:vMerge/>
            <w:vAlign w:val="center"/>
          </w:tcPr>
          <w:p w14:paraId="10D1562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49E2EDF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汽车改装技术</w:t>
            </w:r>
          </w:p>
        </w:tc>
        <w:tc>
          <w:tcPr>
            <w:tcW w:w="629" w:type="dxa"/>
            <w:vAlign w:val="center"/>
          </w:tcPr>
          <w:p w14:paraId="21D0B1E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5E454D6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4" w:type="dxa"/>
            <w:vMerge/>
          </w:tcPr>
          <w:p w14:paraId="23B7062B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F74575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建筑工程技术</w:t>
            </w:r>
          </w:p>
        </w:tc>
        <w:tc>
          <w:tcPr>
            <w:tcW w:w="644" w:type="dxa"/>
            <w:vAlign w:val="center"/>
          </w:tcPr>
          <w:p w14:paraId="6D48906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3D7D44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71</w:t>
            </w:r>
          </w:p>
        </w:tc>
      </w:tr>
      <w:tr w:rsidR="000E5EBA" w:rsidRPr="000E5EBA" w14:paraId="779F18DD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7D30E8E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5862F89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汽车车身维修技术</w:t>
            </w:r>
          </w:p>
        </w:tc>
        <w:tc>
          <w:tcPr>
            <w:tcW w:w="629" w:type="dxa"/>
            <w:vAlign w:val="center"/>
          </w:tcPr>
          <w:p w14:paraId="67E7DEF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4561C4A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4" w:type="dxa"/>
            <w:vMerge/>
          </w:tcPr>
          <w:p w14:paraId="52C3395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67B177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建筑装饰工程技术</w:t>
            </w:r>
          </w:p>
        </w:tc>
        <w:tc>
          <w:tcPr>
            <w:tcW w:w="644" w:type="dxa"/>
            <w:vAlign w:val="center"/>
          </w:tcPr>
          <w:p w14:paraId="5B411DA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6C1B8A8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53</w:t>
            </w:r>
          </w:p>
        </w:tc>
      </w:tr>
      <w:tr w:rsidR="000E5EBA" w:rsidRPr="000E5EBA" w14:paraId="255F477B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2D89C7C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19C2E48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新能源汽车运用与维修</w:t>
            </w:r>
          </w:p>
        </w:tc>
        <w:tc>
          <w:tcPr>
            <w:tcW w:w="629" w:type="dxa"/>
            <w:vAlign w:val="center"/>
          </w:tcPr>
          <w:p w14:paraId="64C50B5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7650163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704" w:type="dxa"/>
            <w:vMerge/>
          </w:tcPr>
          <w:p w14:paraId="797021A0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DC6F06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建设工程监理</w:t>
            </w:r>
          </w:p>
        </w:tc>
        <w:tc>
          <w:tcPr>
            <w:tcW w:w="644" w:type="dxa"/>
            <w:vAlign w:val="center"/>
          </w:tcPr>
          <w:p w14:paraId="3402AF2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660693C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6</w:t>
            </w:r>
          </w:p>
        </w:tc>
      </w:tr>
      <w:tr w:rsidR="000E5EBA" w:rsidRPr="000E5EBA" w14:paraId="0655BF7C" w14:textId="77777777" w:rsidTr="00722F5E">
        <w:trPr>
          <w:trHeight w:val="533"/>
        </w:trPr>
        <w:tc>
          <w:tcPr>
            <w:tcW w:w="660" w:type="dxa"/>
            <w:vMerge w:val="restart"/>
            <w:vAlign w:val="center"/>
          </w:tcPr>
          <w:p w14:paraId="5345F088" w14:textId="2830E66C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机电工程学院</w:t>
            </w:r>
          </w:p>
        </w:tc>
        <w:tc>
          <w:tcPr>
            <w:tcW w:w="2463" w:type="dxa"/>
            <w:vAlign w:val="center"/>
          </w:tcPr>
          <w:p w14:paraId="3D2969B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电气工程及其自动化</w:t>
            </w:r>
          </w:p>
        </w:tc>
        <w:tc>
          <w:tcPr>
            <w:tcW w:w="629" w:type="dxa"/>
            <w:vAlign w:val="center"/>
          </w:tcPr>
          <w:p w14:paraId="78CAA42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1107FE87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04" w:type="dxa"/>
            <w:vMerge/>
          </w:tcPr>
          <w:p w14:paraId="7ABC47D9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41D42A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消防工程技术</w:t>
            </w:r>
          </w:p>
        </w:tc>
        <w:tc>
          <w:tcPr>
            <w:tcW w:w="644" w:type="dxa"/>
            <w:vAlign w:val="center"/>
          </w:tcPr>
          <w:p w14:paraId="1191B21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D69FE8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0E5EBA" w:rsidRPr="000E5EBA" w14:paraId="6CBE5306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229FADFF" w14:textId="67D3174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62E2E11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机械设计制造及其自动化</w:t>
            </w:r>
          </w:p>
        </w:tc>
        <w:tc>
          <w:tcPr>
            <w:tcW w:w="629" w:type="dxa"/>
            <w:vAlign w:val="center"/>
          </w:tcPr>
          <w:p w14:paraId="34E1CD7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55949BE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48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4" w:type="dxa"/>
            <w:vMerge w:val="restart"/>
          </w:tcPr>
          <w:p w14:paraId="567743E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387433C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5CF4459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221EB74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0F6AF21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  <w:p w14:paraId="412E0446" w14:textId="14D56200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经济管理学院</w:t>
            </w:r>
          </w:p>
        </w:tc>
        <w:tc>
          <w:tcPr>
            <w:tcW w:w="2417" w:type="dxa"/>
            <w:vAlign w:val="center"/>
          </w:tcPr>
          <w:p w14:paraId="1D66C7F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财务管理</w:t>
            </w:r>
          </w:p>
        </w:tc>
        <w:tc>
          <w:tcPr>
            <w:tcW w:w="644" w:type="dxa"/>
            <w:vAlign w:val="center"/>
          </w:tcPr>
          <w:p w14:paraId="0B126D6F" w14:textId="24EFBD80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</w:t>
            </w: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科</w:t>
            </w:r>
          </w:p>
        </w:tc>
        <w:tc>
          <w:tcPr>
            <w:tcW w:w="629" w:type="dxa"/>
            <w:vAlign w:val="center"/>
          </w:tcPr>
          <w:p w14:paraId="5CFCE3D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618</w:t>
            </w:r>
          </w:p>
        </w:tc>
      </w:tr>
      <w:tr w:rsidR="000E5EBA" w:rsidRPr="000E5EBA" w14:paraId="27505C18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5C8400C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4F1F501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机械电子工程</w:t>
            </w:r>
          </w:p>
        </w:tc>
        <w:tc>
          <w:tcPr>
            <w:tcW w:w="629" w:type="dxa"/>
            <w:vAlign w:val="center"/>
          </w:tcPr>
          <w:p w14:paraId="7F4FCB0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332DD657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4" w:type="dxa"/>
            <w:vMerge/>
            <w:vAlign w:val="center"/>
          </w:tcPr>
          <w:p w14:paraId="4E6B0349" w14:textId="0C849C92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A69EAF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物流管理</w:t>
            </w:r>
          </w:p>
        </w:tc>
        <w:tc>
          <w:tcPr>
            <w:tcW w:w="644" w:type="dxa"/>
            <w:vAlign w:val="center"/>
          </w:tcPr>
          <w:p w14:paraId="4C67478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629" w:type="dxa"/>
            <w:vAlign w:val="center"/>
          </w:tcPr>
          <w:p w14:paraId="31305C4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19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5EBA" w:rsidRPr="000E5EBA" w14:paraId="27EECAE1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50E9D1D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35233B9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机械制造与自动化</w:t>
            </w:r>
          </w:p>
        </w:tc>
        <w:tc>
          <w:tcPr>
            <w:tcW w:w="629" w:type="dxa"/>
            <w:vAlign w:val="center"/>
          </w:tcPr>
          <w:p w14:paraId="23B28CB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13CE09E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04" w:type="dxa"/>
            <w:vMerge/>
          </w:tcPr>
          <w:p w14:paraId="625F85B6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599954D" w14:textId="3408DA1D" w:rsidR="000E5EBA" w:rsidRPr="000E5EBA" w:rsidRDefault="00835E24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电子商务</w:t>
            </w:r>
          </w:p>
        </w:tc>
        <w:tc>
          <w:tcPr>
            <w:tcW w:w="644" w:type="dxa"/>
            <w:vAlign w:val="center"/>
          </w:tcPr>
          <w:p w14:paraId="700159F3" w14:textId="085AE0A9" w:rsidR="000E5EBA" w:rsidRPr="000E5EBA" w:rsidRDefault="00835E24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</w:t>
            </w:r>
            <w:r w:rsidR="000E5EBA"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科</w:t>
            </w:r>
          </w:p>
        </w:tc>
        <w:tc>
          <w:tcPr>
            <w:tcW w:w="629" w:type="dxa"/>
            <w:vAlign w:val="center"/>
          </w:tcPr>
          <w:p w14:paraId="7EE4BB35" w14:textId="4F223DBD" w:rsidR="000E5EBA" w:rsidRPr="000E5EBA" w:rsidRDefault="00835E24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259</w:t>
            </w:r>
          </w:p>
        </w:tc>
      </w:tr>
      <w:tr w:rsidR="000E5EBA" w:rsidRPr="000E5EBA" w14:paraId="4DE542AF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0EE9DF8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3D2FE91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数控技术</w:t>
            </w:r>
          </w:p>
        </w:tc>
        <w:tc>
          <w:tcPr>
            <w:tcW w:w="629" w:type="dxa"/>
            <w:vAlign w:val="center"/>
          </w:tcPr>
          <w:p w14:paraId="720E3560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2622A727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4" w:type="dxa"/>
            <w:vMerge/>
          </w:tcPr>
          <w:p w14:paraId="1A733FA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25D1A1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市场营销</w:t>
            </w:r>
          </w:p>
        </w:tc>
        <w:tc>
          <w:tcPr>
            <w:tcW w:w="644" w:type="dxa"/>
            <w:vAlign w:val="center"/>
          </w:tcPr>
          <w:p w14:paraId="58BEE84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2EE2CD28" w14:textId="77777777" w:rsidR="000E5EBA" w:rsidRPr="00835E24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</w:t>
            </w: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</w:t>
            </w:r>
          </w:p>
        </w:tc>
      </w:tr>
      <w:tr w:rsidR="000E5EBA" w:rsidRPr="000E5EBA" w14:paraId="50731C31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6F3C1487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6EEC80E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飞机机电设备维修</w:t>
            </w:r>
          </w:p>
        </w:tc>
        <w:tc>
          <w:tcPr>
            <w:tcW w:w="629" w:type="dxa"/>
            <w:vAlign w:val="center"/>
          </w:tcPr>
          <w:p w14:paraId="0219A2C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2C86F1E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4" w:type="dxa"/>
            <w:vMerge/>
          </w:tcPr>
          <w:p w14:paraId="4FFA1E0E" w14:textId="77777777" w:rsidR="000E5EBA" w:rsidRPr="000E5EBA" w:rsidRDefault="000E5EBA" w:rsidP="00722F5E">
            <w:pPr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95FDD58" w14:textId="1E0AEDD1" w:rsidR="000E5EBA" w:rsidRPr="000E5EBA" w:rsidRDefault="00835E24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城市轨道交通运营管理</w:t>
            </w:r>
          </w:p>
        </w:tc>
        <w:tc>
          <w:tcPr>
            <w:tcW w:w="644" w:type="dxa"/>
            <w:vAlign w:val="center"/>
          </w:tcPr>
          <w:p w14:paraId="7DBB6623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94A3F82" w14:textId="779DC2F4" w:rsidR="000E5EBA" w:rsidRPr="00835E24" w:rsidRDefault="00835E24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0E5EBA" w:rsidRPr="000E5EBA" w14:paraId="463BAF2F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6B0D65F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7C0D3FE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无人机应用技术</w:t>
            </w:r>
          </w:p>
        </w:tc>
        <w:tc>
          <w:tcPr>
            <w:tcW w:w="629" w:type="dxa"/>
            <w:vAlign w:val="center"/>
          </w:tcPr>
          <w:p w14:paraId="2359109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2ADDD64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4" w:type="dxa"/>
            <w:vMerge/>
          </w:tcPr>
          <w:p w14:paraId="1B716950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8E1D28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会计</w:t>
            </w:r>
          </w:p>
        </w:tc>
        <w:tc>
          <w:tcPr>
            <w:tcW w:w="644" w:type="dxa"/>
            <w:vAlign w:val="center"/>
          </w:tcPr>
          <w:p w14:paraId="3A56E5F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32C18C9A" w14:textId="77777777" w:rsidR="000E5EBA" w:rsidRPr="00835E24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0E5EBA" w:rsidRPr="000E5EBA" w14:paraId="78E2073A" w14:textId="77777777" w:rsidTr="00722F5E">
        <w:trPr>
          <w:trHeight w:val="533"/>
        </w:trPr>
        <w:tc>
          <w:tcPr>
            <w:tcW w:w="660" w:type="dxa"/>
            <w:vMerge/>
            <w:vAlign w:val="center"/>
          </w:tcPr>
          <w:p w14:paraId="7ABC8399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2D11898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空中乘务</w:t>
            </w:r>
          </w:p>
        </w:tc>
        <w:tc>
          <w:tcPr>
            <w:tcW w:w="629" w:type="dxa"/>
            <w:vAlign w:val="center"/>
          </w:tcPr>
          <w:p w14:paraId="14D4FCB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49EF028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4" w:type="dxa"/>
            <w:vMerge/>
          </w:tcPr>
          <w:p w14:paraId="71416C14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5DC3672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电子商务</w:t>
            </w:r>
          </w:p>
        </w:tc>
        <w:tc>
          <w:tcPr>
            <w:tcW w:w="644" w:type="dxa"/>
            <w:vAlign w:val="center"/>
          </w:tcPr>
          <w:p w14:paraId="1C21A4EF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51C11F7E" w14:textId="77777777" w:rsidR="000E5EBA" w:rsidRPr="00835E24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46</w:t>
            </w:r>
          </w:p>
        </w:tc>
      </w:tr>
      <w:tr w:rsidR="000E5EBA" w:rsidRPr="000E5EBA" w14:paraId="4BCB2C74" w14:textId="77777777" w:rsidTr="000E5EBA">
        <w:trPr>
          <w:trHeight w:val="558"/>
        </w:trPr>
        <w:tc>
          <w:tcPr>
            <w:tcW w:w="660" w:type="dxa"/>
            <w:vMerge/>
            <w:vAlign w:val="center"/>
          </w:tcPr>
          <w:p w14:paraId="123C2FD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2A03F0A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机电一体化技术</w:t>
            </w:r>
          </w:p>
        </w:tc>
        <w:tc>
          <w:tcPr>
            <w:tcW w:w="629" w:type="dxa"/>
            <w:vAlign w:val="center"/>
          </w:tcPr>
          <w:p w14:paraId="7433C3DA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00ED8134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4" w:type="dxa"/>
            <w:vMerge/>
          </w:tcPr>
          <w:p w14:paraId="328256DF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D4B7E95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航空物流</w:t>
            </w:r>
          </w:p>
        </w:tc>
        <w:tc>
          <w:tcPr>
            <w:tcW w:w="644" w:type="dxa"/>
            <w:vAlign w:val="center"/>
          </w:tcPr>
          <w:p w14:paraId="6443E9BD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C6AE475" w14:textId="77777777" w:rsidR="000E5EBA" w:rsidRPr="00835E24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0E5EBA" w:rsidRPr="000E5EBA" w14:paraId="7004232B" w14:textId="77777777" w:rsidTr="00722F5E">
        <w:trPr>
          <w:trHeight w:val="404"/>
        </w:trPr>
        <w:tc>
          <w:tcPr>
            <w:tcW w:w="660" w:type="dxa"/>
            <w:vMerge w:val="restart"/>
            <w:vAlign w:val="center"/>
          </w:tcPr>
          <w:p w14:paraId="57BFC13E" w14:textId="1DA50F0A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智</w:t>
            </w:r>
            <w:r w:rsidRPr="000E5EBA"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能工程学院</w:t>
            </w:r>
          </w:p>
        </w:tc>
        <w:tc>
          <w:tcPr>
            <w:tcW w:w="2463" w:type="dxa"/>
            <w:vAlign w:val="center"/>
          </w:tcPr>
          <w:p w14:paraId="72654EEC" w14:textId="520AF795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物联网工程</w:t>
            </w:r>
          </w:p>
        </w:tc>
        <w:tc>
          <w:tcPr>
            <w:tcW w:w="629" w:type="dxa"/>
            <w:vAlign w:val="center"/>
          </w:tcPr>
          <w:p w14:paraId="3391A70D" w14:textId="2B3A8735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584" w:type="dxa"/>
            <w:vAlign w:val="center"/>
          </w:tcPr>
          <w:p w14:paraId="75C2662D" w14:textId="02EEFDE5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704" w:type="dxa"/>
            <w:vMerge/>
          </w:tcPr>
          <w:p w14:paraId="3DD6BEFD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269C673" w14:textId="14AA84E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财务管理</w:t>
            </w:r>
          </w:p>
        </w:tc>
        <w:tc>
          <w:tcPr>
            <w:tcW w:w="644" w:type="dxa"/>
            <w:vAlign w:val="center"/>
          </w:tcPr>
          <w:p w14:paraId="5EEF221C" w14:textId="671731D9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6FC8196" w14:textId="0FA70699" w:rsidR="000E5EBA" w:rsidRPr="00835E24" w:rsidRDefault="000E5EBA" w:rsidP="00722F5E">
            <w:pPr>
              <w:ind w:firstLineChars="50" w:firstLine="100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45</w:t>
            </w:r>
          </w:p>
        </w:tc>
      </w:tr>
      <w:tr w:rsidR="000E5EBA" w:rsidRPr="000E5EBA" w14:paraId="62274CB6" w14:textId="77777777" w:rsidTr="00722F5E">
        <w:trPr>
          <w:trHeight w:val="404"/>
        </w:trPr>
        <w:tc>
          <w:tcPr>
            <w:tcW w:w="660" w:type="dxa"/>
            <w:vMerge/>
            <w:vAlign w:val="center"/>
          </w:tcPr>
          <w:p w14:paraId="4D58381E" w14:textId="5DC65B2F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4C6DC83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vAlign w:val="center"/>
          </w:tcPr>
          <w:p w14:paraId="2AA5CBD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358A520C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704" w:type="dxa"/>
            <w:vMerge/>
          </w:tcPr>
          <w:p w14:paraId="167A66C3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0C4F67E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酒店管理</w:t>
            </w:r>
          </w:p>
        </w:tc>
        <w:tc>
          <w:tcPr>
            <w:tcW w:w="644" w:type="dxa"/>
            <w:vAlign w:val="center"/>
          </w:tcPr>
          <w:p w14:paraId="4F312DB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2CB2CB20" w14:textId="77777777" w:rsidR="000E5EBA" w:rsidRPr="00835E24" w:rsidRDefault="000E5EBA" w:rsidP="00722F5E">
            <w:pPr>
              <w:ind w:firstLineChars="50" w:firstLine="100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25</w:t>
            </w:r>
          </w:p>
        </w:tc>
      </w:tr>
      <w:tr w:rsidR="000E5EBA" w:rsidRPr="000E5EBA" w14:paraId="44A45060" w14:textId="77777777" w:rsidTr="00722F5E">
        <w:trPr>
          <w:trHeight w:val="568"/>
        </w:trPr>
        <w:tc>
          <w:tcPr>
            <w:tcW w:w="660" w:type="dxa"/>
            <w:vMerge/>
            <w:vAlign w:val="center"/>
          </w:tcPr>
          <w:p w14:paraId="18B6C3E7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368629F8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计算机网络技术</w:t>
            </w:r>
          </w:p>
        </w:tc>
        <w:tc>
          <w:tcPr>
            <w:tcW w:w="629" w:type="dxa"/>
            <w:vAlign w:val="center"/>
          </w:tcPr>
          <w:p w14:paraId="5404D9A6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591E84E1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04" w:type="dxa"/>
            <w:vMerge/>
          </w:tcPr>
          <w:p w14:paraId="02DC81D6" w14:textId="77777777" w:rsidR="000E5EBA" w:rsidRPr="000E5EBA" w:rsidRDefault="000E5EBA" w:rsidP="00722F5E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06D96E7" w14:textId="18D1C3AA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金融管理</w:t>
            </w:r>
          </w:p>
        </w:tc>
        <w:tc>
          <w:tcPr>
            <w:tcW w:w="644" w:type="dxa"/>
            <w:vAlign w:val="center"/>
          </w:tcPr>
          <w:p w14:paraId="6743038B" w14:textId="77777777" w:rsidR="000E5EBA" w:rsidRPr="000E5EBA" w:rsidRDefault="000E5EBA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10EBE45C" w14:textId="1990A688" w:rsidR="000E5EBA" w:rsidRPr="00835E24" w:rsidRDefault="00835E24" w:rsidP="00722F5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35E24" w:rsidRPr="000E5EBA" w14:paraId="272CFCB4" w14:textId="77777777" w:rsidTr="00722F5E">
        <w:trPr>
          <w:trHeight w:val="404"/>
        </w:trPr>
        <w:tc>
          <w:tcPr>
            <w:tcW w:w="660" w:type="dxa"/>
            <w:vMerge/>
            <w:vAlign w:val="center"/>
          </w:tcPr>
          <w:p w14:paraId="6EAC3A21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603EFA39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物联网应用技术</w:t>
            </w:r>
          </w:p>
        </w:tc>
        <w:tc>
          <w:tcPr>
            <w:tcW w:w="629" w:type="dxa"/>
            <w:vAlign w:val="center"/>
          </w:tcPr>
          <w:p w14:paraId="6B124ED2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3866C0A1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4" w:type="dxa"/>
            <w:vMerge/>
          </w:tcPr>
          <w:p w14:paraId="58F8C185" w14:textId="77777777" w:rsidR="00835E24" w:rsidRPr="000E5EBA" w:rsidRDefault="00835E24" w:rsidP="00835E2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A24EDC5" w14:textId="787CBFC4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物流管理</w:t>
            </w:r>
          </w:p>
        </w:tc>
        <w:tc>
          <w:tcPr>
            <w:tcW w:w="644" w:type="dxa"/>
            <w:vAlign w:val="center"/>
          </w:tcPr>
          <w:p w14:paraId="55C29254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247492B5" w14:textId="043CC97B" w:rsidR="00835E24" w:rsidRPr="00835E24" w:rsidRDefault="00835E24" w:rsidP="00835E24">
            <w:pPr>
              <w:ind w:firstLineChars="50" w:firstLine="100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35E24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54</w:t>
            </w:r>
          </w:p>
        </w:tc>
      </w:tr>
      <w:tr w:rsidR="00835E24" w:rsidRPr="000E5EBA" w14:paraId="57C5DA28" w14:textId="77777777" w:rsidTr="00722F5E">
        <w:trPr>
          <w:trHeight w:val="367"/>
        </w:trPr>
        <w:tc>
          <w:tcPr>
            <w:tcW w:w="660" w:type="dxa"/>
            <w:vMerge/>
            <w:vAlign w:val="center"/>
          </w:tcPr>
          <w:p w14:paraId="03E73BCB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58ED8946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电子信息工程技术</w:t>
            </w:r>
          </w:p>
        </w:tc>
        <w:tc>
          <w:tcPr>
            <w:tcW w:w="629" w:type="dxa"/>
            <w:vAlign w:val="center"/>
          </w:tcPr>
          <w:p w14:paraId="2BB83AEA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584" w:type="dxa"/>
            <w:vAlign w:val="center"/>
          </w:tcPr>
          <w:p w14:paraId="55B8FFD8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</w:t>
            </w: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14:paraId="353BDD55" w14:textId="77777777" w:rsidR="00835E24" w:rsidRPr="000E5EBA" w:rsidRDefault="00835E24" w:rsidP="00835E2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4A6D3E1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移动通信技术</w:t>
            </w:r>
          </w:p>
        </w:tc>
        <w:tc>
          <w:tcPr>
            <w:tcW w:w="644" w:type="dxa"/>
            <w:vAlign w:val="center"/>
          </w:tcPr>
          <w:p w14:paraId="1F1B3BF4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专科</w:t>
            </w:r>
          </w:p>
        </w:tc>
        <w:tc>
          <w:tcPr>
            <w:tcW w:w="629" w:type="dxa"/>
            <w:vAlign w:val="center"/>
          </w:tcPr>
          <w:p w14:paraId="72D7B19D" w14:textId="77777777" w:rsidR="00835E24" w:rsidRPr="000E5EBA" w:rsidRDefault="00835E24" w:rsidP="00835E24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E5EBA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5C4F0FC4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</w:p>
    <w:p w14:paraId="601CA6DF" w14:textId="77777777" w:rsidR="00613A12" w:rsidRPr="000E5EBA" w:rsidRDefault="00613A12" w:rsidP="00613A12">
      <w:pPr>
        <w:pStyle w:val="a7"/>
        <w:widowControl/>
        <w:spacing w:beforeAutospacing="0" w:afterAutospacing="0" w:line="56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</w:p>
    <w:p w14:paraId="0E330B5C" w14:textId="08F19DAB" w:rsidR="00A83220" w:rsidRPr="000E5EBA" w:rsidRDefault="00A83220">
      <w:pPr>
        <w:rPr>
          <w:color w:val="000000" w:themeColor="text1"/>
        </w:rPr>
      </w:pPr>
    </w:p>
    <w:sectPr w:rsidR="00A83220" w:rsidRPr="000E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D15A" w14:textId="77777777" w:rsidR="008D391C" w:rsidRDefault="008D391C" w:rsidP="00613A12">
      <w:r>
        <w:separator/>
      </w:r>
    </w:p>
  </w:endnote>
  <w:endnote w:type="continuationSeparator" w:id="0">
    <w:p w14:paraId="067581C6" w14:textId="77777777" w:rsidR="008D391C" w:rsidRDefault="008D391C" w:rsidP="006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E2017" w14:textId="77777777" w:rsidR="008D391C" w:rsidRDefault="008D391C" w:rsidP="00613A12">
      <w:r>
        <w:separator/>
      </w:r>
    </w:p>
  </w:footnote>
  <w:footnote w:type="continuationSeparator" w:id="0">
    <w:p w14:paraId="33FA705D" w14:textId="77777777" w:rsidR="008D391C" w:rsidRDefault="008D391C" w:rsidP="0061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C9"/>
    <w:rsid w:val="000E5EBA"/>
    <w:rsid w:val="00466CC9"/>
    <w:rsid w:val="00613A12"/>
    <w:rsid w:val="007F05E1"/>
    <w:rsid w:val="00835E24"/>
    <w:rsid w:val="008D391C"/>
    <w:rsid w:val="00A83220"/>
    <w:rsid w:val="00B11FAE"/>
    <w:rsid w:val="00D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E20E7"/>
  <w15:chartTrackingRefBased/>
  <w15:docId w15:val="{AEAAE1E5-E831-4CF1-9FEC-E5C81EF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1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613A1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A12"/>
    <w:rPr>
      <w:sz w:val="18"/>
      <w:szCs w:val="18"/>
    </w:rPr>
  </w:style>
  <w:style w:type="character" w:customStyle="1" w:styleId="20">
    <w:name w:val="标题 2 字符"/>
    <w:basedOn w:val="a0"/>
    <w:link w:val="2"/>
    <w:rsid w:val="00613A12"/>
    <w:rPr>
      <w:rFonts w:ascii="宋体" w:eastAsia="宋体" w:hAnsi="宋体" w:cs="Times New Roman"/>
      <w:b/>
      <w:kern w:val="0"/>
      <w:sz w:val="36"/>
      <w:szCs w:val="36"/>
    </w:rPr>
  </w:style>
  <w:style w:type="paragraph" w:styleId="a7">
    <w:name w:val="Normal (Web)"/>
    <w:basedOn w:val="a"/>
    <w:qFormat/>
    <w:rsid w:val="00613A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613A12"/>
    <w:rPr>
      <w:b/>
    </w:rPr>
  </w:style>
  <w:style w:type="character" w:styleId="a9">
    <w:name w:val="Hyperlink"/>
    <w:basedOn w:val="a0"/>
    <w:qFormat/>
    <w:rsid w:val="0061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y.zjt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y.zjt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2021-03-01T02:07:00Z</dcterms:created>
  <dcterms:modified xsi:type="dcterms:W3CDTF">2021-03-01T06:47:00Z</dcterms:modified>
</cp:coreProperties>
</file>